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3D" w:rsidRDefault="00DE613D" w:rsidP="00DE613D">
      <w:pPr>
        <w:pStyle w:val="Normlnweb"/>
      </w:pPr>
      <w:r>
        <w:t>TISKOVÁ ZPRÁVA</w:t>
      </w:r>
    </w:p>
    <w:p w:rsidR="00DE613D" w:rsidRDefault="00231449" w:rsidP="00DE613D">
      <w:pPr>
        <w:pStyle w:val="Normlnweb"/>
        <w:rPr>
          <w:b/>
        </w:rPr>
      </w:pPr>
      <w:r w:rsidRPr="00EA0B68">
        <w:rPr>
          <w:b/>
        </w:rPr>
        <w:t>MINIFESTIVAL EKOZEMĚDĚLSTVÍ</w:t>
      </w:r>
      <w:r w:rsidR="00AA1248" w:rsidRPr="00EA0B68">
        <w:rPr>
          <w:b/>
        </w:rPr>
        <w:t xml:space="preserve"> </w:t>
      </w:r>
      <w:r w:rsidR="00EA0B68" w:rsidRPr="00EA0B68">
        <w:rPr>
          <w:b/>
        </w:rPr>
        <w:t xml:space="preserve">JE </w:t>
      </w:r>
      <w:r w:rsidR="007D21F9">
        <w:rPr>
          <w:b/>
        </w:rPr>
        <w:t xml:space="preserve">NEJEN </w:t>
      </w:r>
      <w:r w:rsidR="00EA0B68" w:rsidRPr="00EA0B68">
        <w:rPr>
          <w:b/>
        </w:rPr>
        <w:t xml:space="preserve">O </w:t>
      </w:r>
      <w:r w:rsidR="00EA0B68">
        <w:rPr>
          <w:b/>
        </w:rPr>
        <w:t xml:space="preserve">ŠETRNÉM HOSPODAŘENÍ, </w:t>
      </w:r>
      <w:r w:rsidR="007D21F9">
        <w:rPr>
          <w:b/>
        </w:rPr>
        <w:t>ALE</w:t>
      </w:r>
      <w:r w:rsidR="00F5109E">
        <w:rPr>
          <w:b/>
        </w:rPr>
        <w:t xml:space="preserve"> I O PŘÍRODĚ,</w:t>
      </w:r>
      <w:r w:rsidR="00AA1248" w:rsidRPr="00EA0B68">
        <w:rPr>
          <w:b/>
        </w:rPr>
        <w:t xml:space="preserve"> KVALITNÍM JÍDLE</w:t>
      </w:r>
      <w:r w:rsidR="007D21F9">
        <w:rPr>
          <w:b/>
        </w:rPr>
        <w:t>,</w:t>
      </w:r>
      <w:r w:rsidR="00EA0B68">
        <w:rPr>
          <w:b/>
        </w:rPr>
        <w:t xml:space="preserve"> </w:t>
      </w:r>
      <w:r w:rsidR="00EA0B68" w:rsidRPr="00EA0B68">
        <w:rPr>
          <w:b/>
        </w:rPr>
        <w:t xml:space="preserve">ZAJÍMAVÝCH </w:t>
      </w:r>
      <w:r w:rsidR="00EA0B68">
        <w:rPr>
          <w:b/>
        </w:rPr>
        <w:t>PROJEKTECH</w:t>
      </w:r>
      <w:r w:rsidR="00C76F34">
        <w:rPr>
          <w:b/>
        </w:rPr>
        <w:t>,</w:t>
      </w:r>
      <w:r w:rsidR="00EA0B68">
        <w:rPr>
          <w:b/>
        </w:rPr>
        <w:t xml:space="preserve"> </w:t>
      </w:r>
      <w:r w:rsidR="00EA0B68" w:rsidRPr="00EA0B68">
        <w:rPr>
          <w:b/>
        </w:rPr>
        <w:t>SETK</w:t>
      </w:r>
      <w:r w:rsidR="00EA0B68">
        <w:rPr>
          <w:b/>
        </w:rPr>
        <w:t>Á</w:t>
      </w:r>
      <w:r w:rsidR="00EA0B68" w:rsidRPr="00EA0B68">
        <w:rPr>
          <w:b/>
        </w:rPr>
        <w:t>NÍCH</w:t>
      </w:r>
      <w:r w:rsidR="00AA1248" w:rsidRPr="00EA0B68">
        <w:rPr>
          <w:b/>
        </w:rPr>
        <w:t xml:space="preserve"> </w:t>
      </w:r>
      <w:r w:rsidR="00C76F34">
        <w:rPr>
          <w:b/>
        </w:rPr>
        <w:t>A INSPIRACI</w:t>
      </w:r>
    </w:p>
    <w:p w:rsidR="00EA0B68" w:rsidRDefault="00C76F34" w:rsidP="00DE613D">
      <w:pPr>
        <w:pStyle w:val="Normlnweb"/>
        <w:jc w:val="both"/>
        <w:rPr>
          <w:b/>
        </w:rPr>
      </w:pPr>
      <w:r w:rsidRPr="00DE613D">
        <w:rPr>
          <w:b/>
        </w:rPr>
        <w:t xml:space="preserve"> </w:t>
      </w:r>
      <w:r w:rsidR="00DE613D" w:rsidRPr="00DE613D">
        <w:rPr>
          <w:b/>
        </w:rPr>
        <w:t>(</w:t>
      </w:r>
      <w:r w:rsidR="00AA1248">
        <w:rPr>
          <w:b/>
        </w:rPr>
        <w:t>16</w:t>
      </w:r>
      <w:r w:rsidR="00DE613D" w:rsidRPr="00DE613D">
        <w:rPr>
          <w:b/>
        </w:rPr>
        <w:t xml:space="preserve">. </w:t>
      </w:r>
      <w:r w:rsidR="00EA0B68">
        <w:rPr>
          <w:b/>
        </w:rPr>
        <w:t>11.</w:t>
      </w:r>
      <w:r w:rsidR="00AA1248">
        <w:rPr>
          <w:b/>
        </w:rPr>
        <w:t xml:space="preserve"> </w:t>
      </w:r>
      <w:r w:rsidR="00DE613D" w:rsidRPr="00DE613D">
        <w:rPr>
          <w:b/>
        </w:rPr>
        <w:t xml:space="preserve">2018 ve Starém Hrozenkově). </w:t>
      </w:r>
    </w:p>
    <w:p w:rsidR="00DE613D" w:rsidRDefault="00AA1248" w:rsidP="00DE613D">
      <w:pPr>
        <w:pStyle w:val="Normlnweb"/>
        <w:jc w:val="both"/>
        <w:rPr>
          <w:b/>
        </w:rPr>
      </w:pPr>
      <w:r>
        <w:rPr>
          <w:b/>
        </w:rPr>
        <w:t>24. listopadu</w:t>
      </w:r>
      <w:r w:rsidR="00DE613D" w:rsidRPr="00DE613D">
        <w:rPr>
          <w:b/>
        </w:rPr>
        <w:t xml:space="preserve"> </w:t>
      </w:r>
      <w:r w:rsidR="00041B13">
        <w:rPr>
          <w:b/>
        </w:rPr>
        <w:t xml:space="preserve">2018 </w:t>
      </w:r>
      <w:r w:rsidR="00EA0B68">
        <w:rPr>
          <w:b/>
        </w:rPr>
        <w:t xml:space="preserve">proběhne </w:t>
      </w:r>
      <w:r w:rsidR="00860C32">
        <w:rPr>
          <w:b/>
        </w:rPr>
        <w:t xml:space="preserve">od 13,00 hodin </w:t>
      </w:r>
      <w:r w:rsidR="00EA0B68">
        <w:rPr>
          <w:b/>
        </w:rPr>
        <w:t xml:space="preserve">ve Zlíně </w:t>
      </w:r>
      <w:r w:rsidR="00294643">
        <w:rPr>
          <w:b/>
        </w:rPr>
        <w:t xml:space="preserve">v Alternativě </w:t>
      </w:r>
      <w:r w:rsidR="00231449">
        <w:rPr>
          <w:b/>
        </w:rPr>
        <w:t xml:space="preserve">už </w:t>
      </w:r>
      <w:r w:rsidR="00DE613D" w:rsidRPr="00DE613D">
        <w:rPr>
          <w:b/>
        </w:rPr>
        <w:t>5. ročník Minifestivalu ekologického zemědělství s</w:t>
      </w:r>
      <w:r w:rsidR="004D7A85">
        <w:rPr>
          <w:b/>
        </w:rPr>
        <w:t> </w:t>
      </w:r>
      <w:r w:rsidR="007D21F9">
        <w:rPr>
          <w:b/>
        </w:rPr>
        <w:t>tradičním</w:t>
      </w:r>
      <w:r w:rsidR="004D7A85">
        <w:rPr>
          <w:b/>
        </w:rPr>
        <w:t xml:space="preserve"> </w:t>
      </w:r>
      <w:r w:rsidR="00DE613D" w:rsidRPr="00DE613D">
        <w:rPr>
          <w:b/>
        </w:rPr>
        <w:t xml:space="preserve">podtitulem </w:t>
      </w:r>
      <w:r w:rsidR="00DE613D" w:rsidRPr="00DE613D">
        <w:rPr>
          <w:b/>
          <w:bCs/>
        </w:rPr>
        <w:t>Ekologické zemědělství v obrazech, slovech a chutích</w:t>
      </w:r>
      <w:r w:rsidR="00DE613D" w:rsidRPr="00DE613D">
        <w:rPr>
          <w:b/>
        </w:rPr>
        <w:t xml:space="preserve">. </w:t>
      </w:r>
      <w:r w:rsidR="00EA0B68">
        <w:rPr>
          <w:b/>
        </w:rPr>
        <w:t xml:space="preserve">Návštěvníci této akce </w:t>
      </w:r>
      <w:r w:rsidR="00103CE0">
        <w:rPr>
          <w:b/>
        </w:rPr>
        <w:t xml:space="preserve">mají možnost </w:t>
      </w:r>
      <w:r w:rsidR="007C571A">
        <w:rPr>
          <w:b/>
        </w:rPr>
        <w:t>blíže</w:t>
      </w:r>
      <w:r w:rsidR="00EA0B68">
        <w:rPr>
          <w:b/>
        </w:rPr>
        <w:t xml:space="preserve"> </w:t>
      </w:r>
      <w:r w:rsidR="00F5109E">
        <w:rPr>
          <w:b/>
        </w:rPr>
        <w:t xml:space="preserve">se seznámit s </w:t>
      </w:r>
      <w:r w:rsidR="00860C32">
        <w:rPr>
          <w:b/>
        </w:rPr>
        <w:t xml:space="preserve">principy </w:t>
      </w:r>
      <w:r w:rsidR="00EA0B68">
        <w:rPr>
          <w:b/>
        </w:rPr>
        <w:t>ekologické</w:t>
      </w:r>
      <w:r w:rsidR="00860C32">
        <w:rPr>
          <w:b/>
        </w:rPr>
        <w:t>ho</w:t>
      </w:r>
      <w:r w:rsidR="00EA0B68">
        <w:rPr>
          <w:b/>
        </w:rPr>
        <w:t xml:space="preserve"> hospodaření, které je šetrné k</w:t>
      </w:r>
      <w:r w:rsidR="00041B13">
        <w:rPr>
          <w:b/>
        </w:rPr>
        <w:t> </w:t>
      </w:r>
      <w:r w:rsidR="00EA0B68">
        <w:rPr>
          <w:b/>
        </w:rPr>
        <w:t>přírodě</w:t>
      </w:r>
      <w:r w:rsidR="00041B13">
        <w:rPr>
          <w:b/>
        </w:rPr>
        <w:t xml:space="preserve"> i zdraví</w:t>
      </w:r>
      <w:r w:rsidR="00EA0B68">
        <w:rPr>
          <w:b/>
        </w:rPr>
        <w:t xml:space="preserve">, </w:t>
      </w:r>
      <w:r w:rsidR="00EA0B68" w:rsidRPr="003A4E91">
        <w:rPr>
          <w:b/>
        </w:rPr>
        <w:t xml:space="preserve">mohou </w:t>
      </w:r>
      <w:r w:rsidR="007D21F9" w:rsidRPr="003A4E91">
        <w:rPr>
          <w:b/>
        </w:rPr>
        <w:t xml:space="preserve">poznat </w:t>
      </w:r>
      <w:r w:rsidR="007C571A" w:rsidRPr="003A4E91">
        <w:rPr>
          <w:b/>
        </w:rPr>
        <w:t xml:space="preserve">i </w:t>
      </w:r>
      <w:r w:rsidR="00EA0B68" w:rsidRPr="003A4E91">
        <w:rPr>
          <w:b/>
        </w:rPr>
        <w:t xml:space="preserve">konkrétní </w:t>
      </w:r>
      <w:r w:rsidR="00EA0B68">
        <w:rPr>
          <w:b/>
        </w:rPr>
        <w:t xml:space="preserve">ekologické </w:t>
      </w:r>
      <w:r w:rsidR="003A4E91">
        <w:rPr>
          <w:b/>
        </w:rPr>
        <w:t>zemědělce</w:t>
      </w:r>
      <w:r w:rsidR="00EA0B68">
        <w:rPr>
          <w:b/>
        </w:rPr>
        <w:t xml:space="preserve"> či výrobce biopotravin a ochutnat jejich produkty</w:t>
      </w:r>
      <w:r w:rsidR="00F5109E">
        <w:rPr>
          <w:b/>
        </w:rPr>
        <w:t>. Moh</w:t>
      </w:r>
      <w:r w:rsidR="00294643">
        <w:rPr>
          <w:b/>
        </w:rPr>
        <w:t>o</w:t>
      </w:r>
      <w:r w:rsidR="00F5109E">
        <w:rPr>
          <w:b/>
        </w:rPr>
        <w:t>u také zhlédnout</w:t>
      </w:r>
      <w:r w:rsidR="00EA0B68">
        <w:rPr>
          <w:b/>
        </w:rPr>
        <w:t xml:space="preserve"> zajímavé dokumentární filmy k</w:t>
      </w:r>
      <w:r w:rsidR="00041B13">
        <w:rPr>
          <w:b/>
        </w:rPr>
        <w:t> </w:t>
      </w:r>
      <w:r w:rsidR="00EA0B68">
        <w:rPr>
          <w:b/>
        </w:rPr>
        <w:t>tématu</w:t>
      </w:r>
      <w:r w:rsidR="00041B13">
        <w:rPr>
          <w:b/>
        </w:rPr>
        <w:t xml:space="preserve"> nebo si zde pořídit různé odborné publikace</w:t>
      </w:r>
      <w:r w:rsidR="00EA0B68">
        <w:rPr>
          <w:b/>
        </w:rPr>
        <w:t xml:space="preserve">.  </w:t>
      </w:r>
      <w:r w:rsidR="00231449">
        <w:rPr>
          <w:b/>
        </w:rPr>
        <w:t xml:space="preserve">Na Minifestivalu jsou kromě prezentací a zajímavých projektů promítány i dokumentární filmy z mezinárodního </w:t>
      </w:r>
      <w:proofErr w:type="spellStart"/>
      <w:r w:rsidR="00231449">
        <w:rPr>
          <w:b/>
        </w:rPr>
        <w:t>Life</w:t>
      </w:r>
      <w:proofErr w:type="spellEnd"/>
      <w:r w:rsidR="00231449">
        <w:rPr>
          <w:b/>
        </w:rPr>
        <w:t xml:space="preserve"> </w:t>
      </w:r>
      <w:proofErr w:type="spellStart"/>
      <w:r w:rsidR="00231449">
        <w:rPr>
          <w:b/>
        </w:rPr>
        <w:t>Sciences</w:t>
      </w:r>
      <w:proofErr w:type="spellEnd"/>
      <w:r w:rsidR="00231449">
        <w:rPr>
          <w:b/>
        </w:rPr>
        <w:t xml:space="preserve"> Film Festivalu (LSFF</w:t>
      </w:r>
      <w:r w:rsidR="00231449">
        <w:rPr>
          <w:b/>
        </w:rPr>
        <w:t>),</w:t>
      </w:r>
      <w:r w:rsidR="00231449">
        <w:rPr>
          <w:b/>
        </w:rPr>
        <w:t xml:space="preserve"> který se koná pravidelně v říjnu v Praze na České zemědělské </w:t>
      </w:r>
      <w:proofErr w:type="gramStart"/>
      <w:r w:rsidR="00231449">
        <w:rPr>
          <w:b/>
        </w:rPr>
        <w:t xml:space="preserve">univerzitě. </w:t>
      </w:r>
      <w:proofErr w:type="gramEnd"/>
      <w:r w:rsidR="00F5109E">
        <w:rPr>
          <w:b/>
        </w:rPr>
        <w:t>Většinu</w:t>
      </w:r>
      <w:r w:rsidR="007C571A">
        <w:rPr>
          <w:b/>
        </w:rPr>
        <w:t xml:space="preserve"> z nich je možné vidět jen na pražském festivalu či v rámci jeho ozvěn – tedy například </w:t>
      </w:r>
      <w:r w:rsidR="00F5109E">
        <w:rPr>
          <w:b/>
        </w:rPr>
        <w:t xml:space="preserve">na minifestivalu </w:t>
      </w:r>
      <w:r w:rsidR="007C571A">
        <w:rPr>
          <w:b/>
        </w:rPr>
        <w:t xml:space="preserve">ve Zlíně. </w:t>
      </w:r>
      <w:r w:rsidR="00DE613D" w:rsidRPr="00DE613D">
        <w:rPr>
          <w:b/>
        </w:rPr>
        <w:t xml:space="preserve"> </w:t>
      </w:r>
      <w:r w:rsidR="007C571A">
        <w:rPr>
          <w:b/>
        </w:rPr>
        <w:t xml:space="preserve">Akci </w:t>
      </w:r>
      <w:r w:rsidR="00DE613D" w:rsidRPr="00DE613D">
        <w:rPr>
          <w:b/>
        </w:rPr>
        <w:t>pořádá Informační středisko pro rozvoj Moravských Kopanic, o.p.s. ze Starého Hrozenkova společně s dalšími partnery: PRO-BIO Svazem ekologického zemědělství, regionálním centrem Bílé Karpaty</w:t>
      </w:r>
      <w:r w:rsidR="00DE613D">
        <w:rPr>
          <w:b/>
        </w:rPr>
        <w:t xml:space="preserve"> a </w:t>
      </w:r>
      <w:proofErr w:type="spellStart"/>
      <w:r w:rsidR="00DE613D">
        <w:rPr>
          <w:b/>
        </w:rPr>
        <w:t>Harvest</w:t>
      </w:r>
      <w:proofErr w:type="spellEnd"/>
      <w:r w:rsidR="00DE613D">
        <w:rPr>
          <w:b/>
        </w:rPr>
        <w:t xml:space="preserve"> </w:t>
      </w:r>
      <w:proofErr w:type="spellStart"/>
      <w:proofErr w:type="gramStart"/>
      <w:r w:rsidR="00DE613D">
        <w:rPr>
          <w:b/>
        </w:rPr>
        <w:t>Films</w:t>
      </w:r>
      <w:proofErr w:type="spellEnd"/>
      <w:r w:rsidR="00DE613D">
        <w:rPr>
          <w:b/>
        </w:rPr>
        <w:t xml:space="preserve">, </w:t>
      </w:r>
      <w:proofErr w:type="spellStart"/>
      <w:r w:rsidR="00DE613D">
        <w:rPr>
          <w:b/>
        </w:rPr>
        <w:t>z.s</w:t>
      </w:r>
      <w:proofErr w:type="spellEnd"/>
      <w:r w:rsidR="00DE613D">
        <w:rPr>
          <w:b/>
        </w:rPr>
        <w:t>.</w:t>
      </w:r>
      <w:proofErr w:type="gramEnd"/>
      <w:r w:rsidR="00DE613D">
        <w:rPr>
          <w:b/>
        </w:rPr>
        <w:t xml:space="preserve"> Tursko</w:t>
      </w:r>
      <w:r w:rsidR="001166AD">
        <w:rPr>
          <w:b/>
        </w:rPr>
        <w:t xml:space="preserve">.  </w:t>
      </w:r>
      <w:r w:rsidR="00DE613D">
        <w:rPr>
          <w:b/>
        </w:rPr>
        <w:t xml:space="preserve"> </w:t>
      </w:r>
    </w:p>
    <w:p w:rsidR="003A4E91" w:rsidRDefault="003A4E91" w:rsidP="003A4E91">
      <w:pPr>
        <w:pStyle w:val="Normlnweb"/>
        <w:jc w:val="both"/>
      </w:pPr>
      <w:r>
        <w:t xml:space="preserve">Běžní spotřebitelé vnímají bohužel někdy ekologické zemědělství a biopotraviny jako „módní výstřelek“ nebo něco jakoby </w:t>
      </w:r>
      <w:r w:rsidR="00294643">
        <w:t xml:space="preserve">téměř </w:t>
      </w:r>
      <w:r>
        <w:t xml:space="preserve">nepřirozeného a uměle vytvořeného. Opak je však pravdou. Uplatňují se v něm zejména šetrné způsoby hospodaření známé už našim prapředkům -  vycházející ze znalosti přírody, bez zbytečné chemie, které jsou ohleduplné k životnímu prostředí, prospívají krajině, zvířatům i našemu tělu. I samotná </w:t>
      </w:r>
      <w:r w:rsidR="00F5109E">
        <w:t xml:space="preserve">zemědělská </w:t>
      </w:r>
      <w:r>
        <w:t xml:space="preserve">profese a </w:t>
      </w:r>
      <w:r>
        <w:t xml:space="preserve">nesmírně důležitá </w:t>
      </w:r>
      <w:r>
        <w:t>práce zemědělců je bohužel v dnešním moderním světe velmi málo doceněna</w:t>
      </w:r>
      <w:r>
        <w:t xml:space="preserve"> a málo propagována. Také proto je pořádán Minifestival ekozemědělství, aby prezentoval to, co</w:t>
      </w:r>
      <w:r w:rsidR="00E324B9">
        <w:t xml:space="preserve"> si větší </w:t>
      </w:r>
      <w:r w:rsidR="00F5109E">
        <w:t xml:space="preserve">zviditelnění </w:t>
      </w:r>
      <w:r w:rsidR="00E324B9">
        <w:t>určitě zaslouží.</w:t>
      </w:r>
      <w:r>
        <w:t xml:space="preserve">  </w:t>
      </w:r>
      <w:r>
        <w:t xml:space="preserve"> </w:t>
      </w:r>
    </w:p>
    <w:p w:rsidR="007C571A" w:rsidRDefault="00C76F34" w:rsidP="00F5109E">
      <w:pPr>
        <w:pStyle w:val="Normlnweb"/>
        <w:spacing w:before="0" w:beforeAutospacing="0" w:after="0" w:afterAutospacing="0"/>
        <w:jc w:val="both"/>
      </w:pPr>
      <w:r>
        <w:t>Ve Zlíně se budou p</w:t>
      </w:r>
      <w:r w:rsidR="00041B13">
        <w:t xml:space="preserve">rezentovat </w:t>
      </w:r>
      <w:proofErr w:type="spellStart"/>
      <w:r w:rsidR="00041B13">
        <w:t>ekozemědělci</w:t>
      </w:r>
      <w:proofErr w:type="spellEnd"/>
      <w:r w:rsidR="00041B13">
        <w:t xml:space="preserve"> a výrobci biopotravin ze Zlínského kraje, ale </w:t>
      </w:r>
      <w:r>
        <w:t xml:space="preserve">i z jiných regionů. </w:t>
      </w:r>
      <w:r w:rsidR="00600C7A">
        <w:t xml:space="preserve">Přijedou </w:t>
      </w:r>
      <w:r w:rsidR="00103CE0">
        <w:t xml:space="preserve">například i </w:t>
      </w:r>
      <w:r w:rsidR="00F5109E">
        <w:t>sedláci</w:t>
      </w:r>
      <w:r w:rsidR="00600C7A">
        <w:t xml:space="preserve"> </w:t>
      </w:r>
      <w:r w:rsidR="00860C32">
        <w:t xml:space="preserve">a zpracovatelé </w:t>
      </w:r>
      <w:r w:rsidR="00600C7A">
        <w:t xml:space="preserve">od Brna </w:t>
      </w:r>
      <w:r w:rsidR="00103CE0">
        <w:t>nebo z</w:t>
      </w:r>
      <w:r w:rsidR="00600C7A">
        <w:t xml:space="preserve"> Jeseníků. </w:t>
      </w:r>
      <w:r w:rsidR="007C571A">
        <w:t xml:space="preserve">Představí svoje hospodaření, zkušenosti i </w:t>
      </w:r>
      <w:bookmarkStart w:id="0" w:name="_GoBack"/>
      <w:bookmarkEnd w:id="0"/>
      <w:r w:rsidR="007C571A">
        <w:t xml:space="preserve">produkci. </w:t>
      </w:r>
      <w:r>
        <w:t xml:space="preserve">V prezentacích a ochutnávkách </w:t>
      </w:r>
      <w:r w:rsidR="00860C32">
        <w:t xml:space="preserve">nabídnou </w:t>
      </w:r>
      <w:r w:rsidR="007D21F9">
        <w:t xml:space="preserve">různé farmy a firmy </w:t>
      </w:r>
      <w:r w:rsidR="00103CE0">
        <w:t>pestrou škálu</w:t>
      </w:r>
      <w:r>
        <w:t xml:space="preserve"> biopotravin a výrobků z ekologické produkce – mléčné i masné výrobky, výrobky z obilovin, zeleniny</w:t>
      </w:r>
      <w:r w:rsidR="007C571A">
        <w:t xml:space="preserve"> i</w:t>
      </w:r>
      <w:r>
        <w:t xml:space="preserve"> ovoce</w:t>
      </w:r>
      <w:r w:rsidR="00103CE0">
        <w:t xml:space="preserve">. </w:t>
      </w:r>
      <w:r w:rsidR="007C571A">
        <w:t xml:space="preserve">PRO-BIO Svaz ekologických zemědělců Šumperk představuje </w:t>
      </w:r>
      <w:r w:rsidR="00F5109E">
        <w:t>ve Zlíně</w:t>
      </w:r>
      <w:r w:rsidR="007C571A">
        <w:t xml:space="preserve"> každoročně také soutěž Česká biopotravina a nabídne i některé oceněné produkty</w:t>
      </w:r>
      <w:r w:rsidR="00F5109E">
        <w:t>.</w:t>
      </w:r>
      <w:r w:rsidR="007C571A">
        <w:t xml:space="preserve"> </w:t>
      </w:r>
    </w:p>
    <w:p w:rsidR="007D21F9" w:rsidRDefault="007D21F9" w:rsidP="000D172D">
      <w:pPr>
        <w:pStyle w:val="Normlnweb"/>
        <w:jc w:val="both"/>
      </w:pPr>
      <w:r>
        <w:t xml:space="preserve">Minifestival může být i příležitostí k navázání zajímavých kontaktů, k objevení nových kvalitních surovin </w:t>
      </w:r>
      <w:r>
        <w:t>pro vaření</w:t>
      </w:r>
      <w:r>
        <w:t xml:space="preserve"> nebo k načerpání inspirace pro vlastní zahradu nebo volný čas.  </w:t>
      </w:r>
    </w:p>
    <w:p w:rsidR="00985A99" w:rsidRDefault="00152A1A" w:rsidP="00985A99">
      <w:pPr>
        <w:pStyle w:val="Normlnweb"/>
        <w:jc w:val="both"/>
      </w:pPr>
      <w:r>
        <w:t xml:space="preserve">Na </w:t>
      </w:r>
      <w:r w:rsidR="00E12AD5">
        <w:t>minifestivalu</w:t>
      </w:r>
      <w:r w:rsidR="000D172D">
        <w:t xml:space="preserve"> bude </w:t>
      </w:r>
      <w:r w:rsidR="00041B13">
        <w:t>mj.</w:t>
      </w:r>
      <w:r w:rsidR="00393BDA">
        <w:t xml:space="preserve"> </w:t>
      </w:r>
      <w:r w:rsidR="000D172D">
        <w:t xml:space="preserve">představena </w:t>
      </w:r>
      <w:r w:rsidR="00393BDA">
        <w:t xml:space="preserve">a uvedena do světa </w:t>
      </w:r>
      <w:r w:rsidR="000D172D">
        <w:t xml:space="preserve">i </w:t>
      </w:r>
      <w:r w:rsidR="00393BDA">
        <w:t xml:space="preserve">zbrusu </w:t>
      </w:r>
      <w:r w:rsidR="000D172D">
        <w:t xml:space="preserve">nová kniha </w:t>
      </w:r>
      <w:r w:rsidR="00393BDA">
        <w:t xml:space="preserve">„BIO je naše cesta“ autorky Marie Šulákové. Obsahuje </w:t>
      </w:r>
      <w:r w:rsidR="000D172D">
        <w:t xml:space="preserve"> rozhovory </w:t>
      </w:r>
      <w:r w:rsidR="00393BDA">
        <w:t xml:space="preserve">s </w:t>
      </w:r>
      <w:r w:rsidR="000D172D">
        <w:t xml:space="preserve">českými </w:t>
      </w:r>
      <w:proofErr w:type="spellStart"/>
      <w:r w:rsidR="000D172D">
        <w:t>ekozemědělci</w:t>
      </w:r>
      <w:proofErr w:type="spellEnd"/>
      <w:r w:rsidR="00393BDA">
        <w:t xml:space="preserve">, kteří se tomuto šetrnému způsobu hospodaření věnují už dlouhá léta. Své </w:t>
      </w:r>
      <w:r w:rsidR="00F5109E">
        <w:t>poslání</w:t>
      </w:r>
      <w:r w:rsidR="00393BDA">
        <w:t xml:space="preserve"> představí ve Zlíně také </w:t>
      </w:r>
      <w:r w:rsidR="000D172D">
        <w:t xml:space="preserve">Nadace pro půdu. </w:t>
      </w:r>
    </w:p>
    <w:p w:rsidR="000D172D" w:rsidRPr="00DE613D" w:rsidRDefault="00985A99" w:rsidP="000D172D">
      <w:pPr>
        <w:pStyle w:val="Normlnweb"/>
        <w:spacing w:before="0" w:beforeAutospacing="0" w:after="0" w:afterAutospacing="0"/>
        <w:jc w:val="both"/>
        <w:rPr>
          <w:b/>
        </w:rPr>
      </w:pPr>
      <w:r>
        <w:t>L</w:t>
      </w:r>
      <w:r w:rsidR="001166AD">
        <w:t>etos je to</w:t>
      </w:r>
      <w:r w:rsidR="000E0FFD">
        <w:t>mu</w:t>
      </w:r>
      <w:r w:rsidR="001166AD">
        <w:t xml:space="preserve"> </w:t>
      </w:r>
      <w:r w:rsidR="000E0FFD">
        <w:t>už</w:t>
      </w:r>
      <w:r w:rsidR="000D172D">
        <w:t xml:space="preserve"> </w:t>
      </w:r>
      <w:r w:rsidR="001166AD">
        <w:t xml:space="preserve">30 let, co se ekologické zemědělství v České republice </w:t>
      </w:r>
      <w:r w:rsidR="00393BDA">
        <w:t xml:space="preserve">začalo </w:t>
      </w:r>
      <w:r w:rsidR="001166AD">
        <w:t>rozvíj</w:t>
      </w:r>
      <w:r w:rsidR="00393BDA">
        <w:t>et</w:t>
      </w:r>
      <w:r w:rsidR="001166AD">
        <w:t xml:space="preserve">. </w:t>
      </w:r>
      <w:r w:rsidR="000D172D">
        <w:t xml:space="preserve">Jeden z prvních </w:t>
      </w:r>
      <w:proofErr w:type="spellStart"/>
      <w:r w:rsidR="000D172D">
        <w:t>ekostatků</w:t>
      </w:r>
      <w:proofErr w:type="spellEnd"/>
      <w:r w:rsidR="000D172D">
        <w:t xml:space="preserve"> v ČR </w:t>
      </w:r>
      <w:r w:rsidR="00393BDA">
        <w:t>navíc</w:t>
      </w:r>
      <w:r w:rsidR="000D172D">
        <w:t xml:space="preserve"> vznikl právě </w:t>
      </w:r>
      <w:r w:rsidR="00393BDA">
        <w:t xml:space="preserve">ve Zlínském kraji, a to </w:t>
      </w:r>
      <w:r w:rsidR="000D172D">
        <w:t>v Bílých Karpatech</w:t>
      </w:r>
      <w:r>
        <w:t xml:space="preserve"> -</w:t>
      </w:r>
      <w:r w:rsidR="000D172D">
        <w:t xml:space="preserve"> ve Starém Hrozenkově. I </w:t>
      </w:r>
      <w:r w:rsidR="00393BDA">
        <w:t xml:space="preserve">připomínce </w:t>
      </w:r>
      <w:r w:rsidR="000D172D">
        <w:t>to</w:t>
      </w:r>
      <w:r w:rsidR="00393BDA">
        <w:t>hoto</w:t>
      </w:r>
      <w:r w:rsidR="000D172D">
        <w:t xml:space="preserve"> </w:t>
      </w:r>
      <w:r>
        <w:t xml:space="preserve">zajímavého </w:t>
      </w:r>
      <w:r w:rsidR="000D172D">
        <w:t>výročí bude festival letos věnován.</w:t>
      </w:r>
      <w:r>
        <w:t xml:space="preserve"> </w:t>
      </w:r>
    </w:p>
    <w:p w:rsidR="00985A99" w:rsidRDefault="00985A99" w:rsidP="001166AD">
      <w:pPr>
        <w:pStyle w:val="Normlnweb"/>
        <w:spacing w:before="0" w:beforeAutospacing="0" w:after="0" w:afterAutospacing="0"/>
        <w:jc w:val="both"/>
      </w:pPr>
    </w:p>
    <w:p w:rsidR="00DE613D" w:rsidRDefault="00F5109E" w:rsidP="001166AD">
      <w:pPr>
        <w:pStyle w:val="Normlnweb"/>
        <w:spacing w:before="0" w:beforeAutospacing="0" w:after="0" w:afterAutospacing="0"/>
        <w:jc w:val="both"/>
      </w:pPr>
      <w:r>
        <w:t xml:space="preserve">Podrobnější </w:t>
      </w:r>
      <w:r w:rsidR="00985A99">
        <w:t xml:space="preserve">informace </w:t>
      </w:r>
      <w:r>
        <w:t xml:space="preserve">k programu </w:t>
      </w:r>
      <w:r w:rsidR="00985A99">
        <w:t xml:space="preserve">na stránkách pořadatele </w:t>
      </w:r>
      <w:hyperlink r:id="rId4" w:history="1">
        <w:r w:rsidR="00985A99" w:rsidRPr="00CE3384">
          <w:rPr>
            <w:rStyle w:val="Hypertextovodkaz"/>
          </w:rPr>
          <w:t>www.iskopanice.cz</w:t>
        </w:r>
      </w:hyperlink>
      <w:r w:rsidR="00985A99">
        <w:t xml:space="preserve"> .</w:t>
      </w:r>
    </w:p>
    <w:p w:rsidR="00DE613D" w:rsidRDefault="00DE613D" w:rsidP="00DE613D">
      <w:pPr>
        <w:pStyle w:val="Normlnweb"/>
      </w:pPr>
      <w:r>
        <w:t>Akc</w:t>
      </w:r>
      <w:r w:rsidR="003555C0">
        <w:t>e je spolufinancována</w:t>
      </w:r>
      <w:r>
        <w:t xml:space="preserve"> Ministerstv</w:t>
      </w:r>
      <w:r w:rsidR="003555C0">
        <w:t>em</w:t>
      </w:r>
      <w:r>
        <w:t xml:space="preserve"> zemědělství, Zlínský</w:t>
      </w:r>
      <w:r w:rsidR="003555C0">
        <w:t>m</w:t>
      </w:r>
      <w:r>
        <w:t xml:space="preserve"> kraj</w:t>
      </w:r>
      <w:r w:rsidR="003555C0">
        <w:t>em</w:t>
      </w:r>
      <w:r w:rsidR="00393BDA">
        <w:t xml:space="preserve"> a</w:t>
      </w:r>
      <w:r>
        <w:t xml:space="preserve"> PRO-BIO RC Bílé Karpaty. </w:t>
      </w:r>
    </w:p>
    <w:p w:rsidR="00DE613D" w:rsidRDefault="00DE613D" w:rsidP="00DE613D">
      <w:pPr>
        <w:pStyle w:val="Normlnweb"/>
      </w:pPr>
      <w:r>
        <w:lastRenderedPageBreak/>
        <w:t>Vložné je dobrovolné.</w:t>
      </w:r>
    </w:p>
    <w:p w:rsidR="00DE613D" w:rsidRDefault="00393BDA" w:rsidP="00DE613D">
      <w:pPr>
        <w:pStyle w:val="Normlnweb"/>
      </w:pPr>
      <w:r>
        <w:t>Renata Vaculíková, Informační středisko pro rozvoj Moravských Kopanic, o.p.s.</w:t>
      </w:r>
      <w:r w:rsidR="00DE613D">
        <w:t> </w:t>
      </w:r>
      <w:r>
        <w:t xml:space="preserve">Starý Hrozenkov, </w:t>
      </w:r>
      <w:hyperlink r:id="rId5" w:history="1">
        <w:r w:rsidRPr="00CE3384">
          <w:rPr>
            <w:rStyle w:val="Hypertextovodkaz"/>
          </w:rPr>
          <w:t>www.iskopanice.cz</w:t>
        </w:r>
      </w:hyperlink>
      <w:r>
        <w:t xml:space="preserve"> , tel.: 572 696</w:t>
      </w:r>
      <w:r w:rsidR="00985A99">
        <w:t> </w:t>
      </w:r>
      <w:r>
        <w:t>323</w:t>
      </w:r>
      <w:r w:rsidR="00985A99">
        <w:t>, iskopanice@razdva.cz</w:t>
      </w:r>
      <w:r>
        <w:t xml:space="preserve">. </w:t>
      </w:r>
    </w:p>
    <w:p w:rsidR="00A35DF5" w:rsidRDefault="00DE613D" w:rsidP="00393BDA">
      <w:pPr>
        <w:pStyle w:val="Normlnweb"/>
      </w:pPr>
      <w:r>
        <w:t> </w:t>
      </w:r>
      <w:r w:rsidR="003555C0">
        <w:rPr>
          <w:noProof/>
        </w:rPr>
        <w:drawing>
          <wp:inline distT="0" distB="0" distL="0" distR="0" wp14:anchorId="6289FD8D" wp14:editId="08224DEE">
            <wp:extent cx="957532" cy="625208"/>
            <wp:effectExtent l="0" t="0" r="0" b="3810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58" cy="62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14995A32" wp14:editId="5A25DA1F">
            <wp:extent cx="952500" cy="952500"/>
            <wp:effectExtent l="0" t="0" r="0" b="0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54950B8B" wp14:editId="74E8A65D">
            <wp:extent cx="706755" cy="1000125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1B9F987C" wp14:editId="0926DEA7">
            <wp:extent cx="1656272" cy="864158"/>
            <wp:effectExtent l="0" t="0" r="127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15" cy="8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6C609556" wp14:editId="574D71CA">
            <wp:extent cx="1259456" cy="500332"/>
            <wp:effectExtent l="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76" cy="49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DF5" w:rsidSect="00D7771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3D"/>
    <w:rsid w:val="00041B13"/>
    <w:rsid w:val="000D172D"/>
    <w:rsid w:val="000E0FFD"/>
    <w:rsid w:val="00103CE0"/>
    <w:rsid w:val="001166AD"/>
    <w:rsid w:val="00152A1A"/>
    <w:rsid w:val="002026D5"/>
    <w:rsid w:val="00231449"/>
    <w:rsid w:val="00294643"/>
    <w:rsid w:val="002F10D8"/>
    <w:rsid w:val="003555C0"/>
    <w:rsid w:val="00393BDA"/>
    <w:rsid w:val="003A4E91"/>
    <w:rsid w:val="003E2246"/>
    <w:rsid w:val="004D7A85"/>
    <w:rsid w:val="00600C7A"/>
    <w:rsid w:val="00757A1D"/>
    <w:rsid w:val="007C571A"/>
    <w:rsid w:val="007D21F9"/>
    <w:rsid w:val="00860C32"/>
    <w:rsid w:val="00985A99"/>
    <w:rsid w:val="00A35295"/>
    <w:rsid w:val="00A35DF5"/>
    <w:rsid w:val="00AA1248"/>
    <w:rsid w:val="00C76F34"/>
    <w:rsid w:val="00D7771D"/>
    <w:rsid w:val="00DE613D"/>
    <w:rsid w:val="00E00BED"/>
    <w:rsid w:val="00E12AD5"/>
    <w:rsid w:val="00E324B9"/>
    <w:rsid w:val="00EA0B68"/>
    <w:rsid w:val="00F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F4CD-3F7F-4460-8B6D-4D74FF98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66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skopanice.cz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iskopanice.cz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6</cp:revision>
  <cp:lastPrinted>2018-11-16T17:09:00Z</cp:lastPrinted>
  <dcterms:created xsi:type="dcterms:W3CDTF">2018-11-16T10:38:00Z</dcterms:created>
  <dcterms:modified xsi:type="dcterms:W3CDTF">2018-11-16T17:11:00Z</dcterms:modified>
</cp:coreProperties>
</file>